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DC8" w:rsidRPr="008E6762" w:rsidRDefault="00936DC8" w:rsidP="00936DC8">
      <w:pPr>
        <w:spacing w:line="36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 wp14:anchorId="11C33249" wp14:editId="086CD232">
            <wp:simplePos x="0" y="0"/>
            <wp:positionH relativeFrom="column">
              <wp:posOffset>14605</wp:posOffset>
            </wp:positionH>
            <wp:positionV relativeFrom="paragraph">
              <wp:posOffset>86995</wp:posOffset>
            </wp:positionV>
            <wp:extent cx="628650" cy="714375"/>
            <wp:effectExtent l="19050" t="0" r="0" b="0"/>
            <wp:wrapNone/>
            <wp:docPr id="1" name="obrázek 1" descr="C:\Documents and Settings\stecova\Dokumenty\znak obce\2014\STARÝ JIČÍN znak BARV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tecova\Dokumenty\znak obce\2014\STARÝ JIČÍN znak BARVA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238B">
        <w:rPr>
          <w:sz w:val="32"/>
          <w:szCs w:val="32"/>
        </w:rPr>
        <w:t xml:space="preserve">Obec Starý </w:t>
      </w:r>
      <w:proofErr w:type="gramStart"/>
      <w:r w:rsidRPr="007E238B">
        <w:rPr>
          <w:sz w:val="32"/>
          <w:szCs w:val="32"/>
        </w:rPr>
        <w:t>Jičín</w:t>
      </w:r>
      <w:r>
        <w:rPr>
          <w:sz w:val="32"/>
          <w:szCs w:val="32"/>
        </w:rPr>
        <w:t>,</w:t>
      </w:r>
      <w:r w:rsidRPr="007E238B">
        <w:rPr>
          <w:sz w:val="32"/>
          <w:szCs w:val="32"/>
        </w:rPr>
        <w:t>742 31</w:t>
      </w:r>
      <w:proofErr w:type="gramEnd"/>
      <w:r w:rsidRPr="007E238B">
        <w:rPr>
          <w:sz w:val="32"/>
          <w:szCs w:val="32"/>
        </w:rPr>
        <w:t xml:space="preserve"> Starý Jičín</w:t>
      </w:r>
      <w:r>
        <w:rPr>
          <w:sz w:val="32"/>
          <w:szCs w:val="32"/>
        </w:rPr>
        <w:t xml:space="preserve">  č. 133</w:t>
      </w:r>
    </w:p>
    <w:p w:rsidR="00936DC8" w:rsidRPr="00F65D7C" w:rsidRDefault="00936DC8" w:rsidP="00936DC8">
      <w:pPr>
        <w:spacing w:line="360" w:lineRule="auto"/>
        <w:jc w:val="center"/>
        <w:rPr>
          <w:b/>
          <w:i/>
        </w:rPr>
      </w:pPr>
      <w:r w:rsidRPr="00F65D7C">
        <w:rPr>
          <w:b/>
          <w:i/>
        </w:rPr>
        <w:t>Zastupitelstvo obce Starý Jičín</w:t>
      </w:r>
    </w:p>
    <w:p w:rsidR="00936DC8" w:rsidRDefault="00936DC8" w:rsidP="00936DC8">
      <w:pPr>
        <w:rPr>
          <w:b/>
          <w:i/>
        </w:rPr>
      </w:pPr>
    </w:p>
    <w:p w:rsidR="00936DC8" w:rsidRPr="008E6762" w:rsidRDefault="00936DC8" w:rsidP="00936DC8">
      <w:pPr>
        <w:rPr>
          <w:b/>
        </w:rPr>
      </w:pPr>
      <w:r>
        <w:rPr>
          <w:b/>
        </w:rPr>
        <w:t>__________________________________________________________________________</w:t>
      </w:r>
    </w:p>
    <w:p w:rsidR="00936DC8" w:rsidRDefault="00936DC8" w:rsidP="00936DC8"/>
    <w:p w:rsidR="00936DC8" w:rsidRDefault="00936DC8" w:rsidP="00936DC8">
      <w:pPr>
        <w:shd w:val="clear" w:color="auto" w:fill="FBD4B4" w:themeFill="accent6" w:themeFillTint="66"/>
        <w:jc w:val="center"/>
        <w:rPr>
          <w:b/>
          <w:sz w:val="28"/>
        </w:rPr>
      </w:pPr>
      <w:r w:rsidRPr="005B55C9">
        <w:rPr>
          <w:b/>
          <w:sz w:val="28"/>
        </w:rPr>
        <w:t>Usnesení z</w:t>
      </w:r>
      <w:r>
        <w:rPr>
          <w:b/>
          <w:sz w:val="28"/>
        </w:rPr>
        <w:t>e 4.</w:t>
      </w:r>
      <w:r w:rsidRPr="005B55C9">
        <w:rPr>
          <w:b/>
          <w:sz w:val="28"/>
        </w:rPr>
        <w:t xml:space="preserve"> zasedání Zastup</w:t>
      </w:r>
      <w:r>
        <w:rPr>
          <w:b/>
          <w:sz w:val="28"/>
        </w:rPr>
        <w:t xml:space="preserve">itelstva obce Starý Jičín </w:t>
      </w:r>
    </w:p>
    <w:p w:rsidR="00936DC8" w:rsidRPr="005B55C9" w:rsidRDefault="00936DC8" w:rsidP="00936DC8">
      <w:pPr>
        <w:shd w:val="clear" w:color="auto" w:fill="FBD4B4" w:themeFill="accent6" w:themeFillTint="66"/>
        <w:jc w:val="center"/>
        <w:rPr>
          <w:b/>
          <w:sz w:val="28"/>
        </w:rPr>
      </w:pPr>
      <w:r w:rsidRPr="005B55C9">
        <w:rPr>
          <w:b/>
          <w:sz w:val="28"/>
        </w:rPr>
        <w:t xml:space="preserve">ze dne </w:t>
      </w:r>
      <w:proofErr w:type="gramStart"/>
      <w:r>
        <w:rPr>
          <w:b/>
          <w:sz w:val="28"/>
        </w:rPr>
        <w:t>08.04</w:t>
      </w:r>
      <w:r w:rsidRPr="005B55C9">
        <w:rPr>
          <w:b/>
          <w:sz w:val="28"/>
        </w:rPr>
        <w:t>.201</w:t>
      </w:r>
      <w:r>
        <w:rPr>
          <w:b/>
          <w:sz w:val="28"/>
        </w:rPr>
        <w:t>5</w:t>
      </w:r>
      <w:proofErr w:type="gramEnd"/>
    </w:p>
    <w:p w:rsidR="00936DC8" w:rsidRDefault="00936DC8" w:rsidP="00936DC8"/>
    <w:p w:rsidR="00936DC8" w:rsidRDefault="00936DC8" w:rsidP="00936DC8">
      <w:pPr>
        <w:jc w:val="both"/>
      </w:pPr>
      <w:r>
        <w:rPr>
          <w:b/>
        </w:rPr>
        <w:t>4.</w:t>
      </w:r>
      <w:r w:rsidRPr="00E94558">
        <w:rPr>
          <w:b/>
        </w:rPr>
        <w:t xml:space="preserve"> zasedání Zastupitelstva obce Starý Jičín,</w:t>
      </w:r>
      <w:r>
        <w:t xml:space="preserve"> v souladu s ustanovením zákona č. 128/2000 Sb., o obcích (obecní zřízení) v platném znění:</w:t>
      </w:r>
    </w:p>
    <w:p w:rsidR="00936DC8" w:rsidRDefault="00936DC8" w:rsidP="00936DC8">
      <w:pPr>
        <w:jc w:val="both"/>
      </w:pPr>
    </w:p>
    <w:p w:rsidR="00936DC8" w:rsidRPr="0028259D" w:rsidRDefault="00936DC8" w:rsidP="00936DC8">
      <w:pPr>
        <w:widowControl/>
        <w:suppressAutoHyphens w:val="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4.1</w:t>
      </w:r>
      <w:r w:rsidRPr="0028259D">
        <w:rPr>
          <w:rFonts w:eastAsia="Times New Roman"/>
          <w:lang w:eastAsia="cs-CZ"/>
        </w:rPr>
        <w:t xml:space="preserve">.  Zastupitelstvo obce Starý Jičín </w:t>
      </w:r>
      <w:proofErr w:type="gramStart"/>
      <w:r w:rsidRPr="008F110C">
        <w:rPr>
          <w:rFonts w:eastAsia="Times New Roman"/>
          <w:b/>
          <w:lang w:eastAsia="cs-CZ"/>
        </w:rPr>
        <w:t>určuje</w:t>
      </w:r>
      <w:proofErr w:type="gramEnd"/>
      <w:r w:rsidRPr="0028259D">
        <w:rPr>
          <w:rFonts w:eastAsia="Times New Roman"/>
          <w:lang w:eastAsia="cs-CZ"/>
        </w:rPr>
        <w:t xml:space="preserve"> ověřovatelé zápisu:</w:t>
      </w:r>
      <w:r>
        <w:rPr>
          <w:rFonts w:eastAsia="Times New Roman"/>
          <w:lang w:eastAsia="cs-CZ"/>
        </w:rPr>
        <w:t xml:space="preserve"> </w:t>
      </w:r>
    </w:p>
    <w:p w:rsidR="00936DC8" w:rsidRDefault="0033633E" w:rsidP="00936DC8">
      <w:pPr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       Bc. Rudolfa Kalíška a Ing. Tomáše </w:t>
      </w:r>
      <w:proofErr w:type="spellStart"/>
      <w:r>
        <w:rPr>
          <w:rFonts w:eastAsia="Times New Roman"/>
          <w:lang w:eastAsia="cs-CZ"/>
        </w:rPr>
        <w:t>Kovařčíka</w:t>
      </w:r>
      <w:proofErr w:type="spellEnd"/>
    </w:p>
    <w:p w:rsidR="00936DC8" w:rsidRDefault="00936DC8" w:rsidP="00936DC8">
      <w:pPr>
        <w:jc w:val="both"/>
      </w:pPr>
      <w:r>
        <w:rPr>
          <w:rFonts w:eastAsia="Times New Roman"/>
          <w:lang w:eastAsia="cs-CZ"/>
        </w:rPr>
        <w:t xml:space="preserve"> </w:t>
      </w:r>
    </w:p>
    <w:p w:rsidR="00936DC8" w:rsidRPr="0028259D" w:rsidRDefault="00936DC8" w:rsidP="00936DC8">
      <w:pPr>
        <w:widowControl/>
        <w:suppressAutoHyphens w:val="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4.2</w:t>
      </w:r>
      <w:r w:rsidRPr="0028259D">
        <w:rPr>
          <w:rFonts w:eastAsia="Times New Roman"/>
          <w:lang w:eastAsia="cs-CZ"/>
        </w:rPr>
        <w:t xml:space="preserve">.  Zastupitelstvo obce Starý Jičín </w:t>
      </w:r>
      <w:r w:rsidRPr="0028259D">
        <w:rPr>
          <w:rFonts w:eastAsia="Times New Roman"/>
          <w:b/>
          <w:lang w:eastAsia="cs-CZ"/>
        </w:rPr>
        <w:t>schvaluje</w:t>
      </w:r>
      <w:r w:rsidRPr="0028259D">
        <w:rPr>
          <w:rFonts w:eastAsia="Times New Roman"/>
          <w:lang w:eastAsia="cs-CZ"/>
        </w:rPr>
        <w:t xml:space="preserve"> program jednání </w:t>
      </w:r>
      <w:r>
        <w:rPr>
          <w:rFonts w:eastAsia="Times New Roman"/>
          <w:lang w:eastAsia="cs-CZ"/>
        </w:rPr>
        <w:t>4</w:t>
      </w:r>
      <w:r w:rsidRPr="0028259D">
        <w:rPr>
          <w:rFonts w:eastAsia="Times New Roman"/>
          <w:lang w:eastAsia="cs-CZ"/>
        </w:rPr>
        <w:t xml:space="preserve">. zasedání Zastupitelstva </w:t>
      </w:r>
    </w:p>
    <w:p w:rsidR="00936DC8" w:rsidRPr="0028259D" w:rsidRDefault="00936DC8" w:rsidP="00936DC8">
      <w:pPr>
        <w:widowControl/>
        <w:suppressAutoHyphens w:val="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         obce Starý Jičín dne </w:t>
      </w:r>
      <w:proofErr w:type="gramStart"/>
      <w:r>
        <w:rPr>
          <w:rFonts w:eastAsia="Times New Roman"/>
          <w:lang w:eastAsia="cs-CZ"/>
        </w:rPr>
        <w:t>08</w:t>
      </w:r>
      <w:r w:rsidRPr="0028259D">
        <w:rPr>
          <w:rFonts w:eastAsia="Times New Roman"/>
          <w:lang w:eastAsia="cs-CZ"/>
        </w:rPr>
        <w:t>.</w:t>
      </w:r>
      <w:r>
        <w:rPr>
          <w:rFonts w:eastAsia="Times New Roman"/>
          <w:lang w:eastAsia="cs-CZ"/>
        </w:rPr>
        <w:t>04</w:t>
      </w:r>
      <w:r w:rsidRPr="0028259D">
        <w:rPr>
          <w:rFonts w:eastAsia="Times New Roman"/>
          <w:lang w:eastAsia="cs-CZ"/>
        </w:rPr>
        <w:t>.201</w:t>
      </w:r>
      <w:r>
        <w:rPr>
          <w:rFonts w:eastAsia="Times New Roman"/>
          <w:lang w:eastAsia="cs-CZ"/>
        </w:rPr>
        <w:t>5</w:t>
      </w:r>
      <w:proofErr w:type="gramEnd"/>
      <w:r w:rsidRPr="0028259D">
        <w:rPr>
          <w:rFonts w:eastAsia="Times New Roman"/>
          <w:lang w:eastAsia="cs-CZ"/>
        </w:rPr>
        <w:t xml:space="preserve"> </w:t>
      </w:r>
    </w:p>
    <w:p w:rsidR="00936DC8" w:rsidRPr="008A45BA" w:rsidRDefault="00936DC8" w:rsidP="00936DC8">
      <w:pPr>
        <w:widowControl/>
        <w:suppressAutoHyphens w:val="0"/>
        <w:rPr>
          <w:rFonts w:eastAsia="Times New Roman"/>
          <w:b/>
          <w:smallCaps/>
          <w:u w:val="single"/>
          <w:lang w:eastAsia="cs-CZ"/>
        </w:rPr>
      </w:pPr>
    </w:p>
    <w:p w:rsidR="00936DC8" w:rsidRDefault="00936DC8" w:rsidP="00936DC8"/>
    <w:p w:rsidR="00936DC8" w:rsidRDefault="00936DC8" w:rsidP="00936DC8">
      <w:pPr>
        <w:widowControl/>
        <w:suppressAutoHyphens w:val="0"/>
        <w:rPr>
          <w:rFonts w:eastAsia="Times New Roman"/>
          <w:b/>
          <w:szCs w:val="28"/>
          <w:u w:val="single"/>
          <w:lang w:eastAsia="cs-CZ"/>
        </w:rPr>
      </w:pPr>
      <w:proofErr w:type="gramStart"/>
      <w:r w:rsidRPr="007F3441">
        <w:rPr>
          <w:rFonts w:eastAsia="Times New Roman"/>
          <w:b/>
          <w:szCs w:val="28"/>
          <w:u w:val="single"/>
          <w:lang w:eastAsia="cs-CZ"/>
        </w:rPr>
        <w:t>Organizační  záležitosti</w:t>
      </w:r>
      <w:proofErr w:type="gramEnd"/>
      <w:r w:rsidRPr="007F3441">
        <w:rPr>
          <w:rFonts w:eastAsia="Times New Roman"/>
          <w:b/>
          <w:szCs w:val="28"/>
          <w:u w:val="single"/>
          <w:lang w:eastAsia="cs-CZ"/>
        </w:rPr>
        <w:t xml:space="preserve"> </w:t>
      </w:r>
      <w:r w:rsidR="00EB265D">
        <w:rPr>
          <w:rFonts w:eastAsia="Times New Roman"/>
          <w:b/>
          <w:szCs w:val="28"/>
          <w:u w:val="single"/>
          <w:lang w:eastAsia="cs-CZ"/>
        </w:rPr>
        <w:t xml:space="preserve"> </w:t>
      </w:r>
      <w:r w:rsidR="00552EB7">
        <w:rPr>
          <w:rFonts w:eastAsia="Times New Roman"/>
          <w:b/>
          <w:szCs w:val="28"/>
          <w:u w:val="single"/>
          <w:lang w:eastAsia="cs-CZ"/>
        </w:rPr>
        <w:t xml:space="preserve"> </w:t>
      </w:r>
      <w:bookmarkStart w:id="0" w:name="_GoBack"/>
      <w:bookmarkEnd w:id="0"/>
    </w:p>
    <w:p w:rsidR="00936DC8" w:rsidRDefault="00936DC8" w:rsidP="00936DC8"/>
    <w:p w:rsidR="00936DC8" w:rsidRDefault="00936DC8" w:rsidP="00936DC8">
      <w:r>
        <w:t>Zastupitelstvo obce Starý Jičín po projednání:</w:t>
      </w:r>
    </w:p>
    <w:p w:rsidR="00936DC8" w:rsidRDefault="00936DC8" w:rsidP="00936DC8"/>
    <w:p w:rsidR="00664355" w:rsidRDefault="00936DC8" w:rsidP="00664355">
      <w:pPr>
        <w:jc w:val="both"/>
        <w:rPr>
          <w:b/>
        </w:rPr>
      </w:pPr>
      <w:r>
        <w:t xml:space="preserve">4.3.    </w:t>
      </w:r>
      <w:proofErr w:type="gramStart"/>
      <w:r w:rsidRPr="00664355">
        <w:rPr>
          <w:b/>
        </w:rPr>
        <w:t>S</w:t>
      </w:r>
      <w:r w:rsidR="00664355">
        <w:rPr>
          <w:b/>
        </w:rPr>
        <w:t> </w:t>
      </w:r>
      <w:r w:rsidRPr="00664355">
        <w:rPr>
          <w:b/>
        </w:rPr>
        <w:t>o</w:t>
      </w:r>
      <w:r w:rsidR="00664355">
        <w:rPr>
          <w:b/>
        </w:rPr>
        <w:t xml:space="preserve"> </w:t>
      </w:r>
      <w:r w:rsidRPr="00664355">
        <w:rPr>
          <w:b/>
        </w:rPr>
        <w:t>u</w:t>
      </w:r>
      <w:r w:rsidR="00664355">
        <w:rPr>
          <w:b/>
        </w:rPr>
        <w:t xml:space="preserve"> </w:t>
      </w:r>
      <w:r w:rsidRPr="00664355">
        <w:rPr>
          <w:b/>
        </w:rPr>
        <w:t>h</w:t>
      </w:r>
      <w:r w:rsidR="00664355">
        <w:rPr>
          <w:b/>
        </w:rPr>
        <w:t xml:space="preserve"> </w:t>
      </w:r>
      <w:r w:rsidRPr="00664355">
        <w:rPr>
          <w:b/>
        </w:rPr>
        <w:t>l</w:t>
      </w:r>
      <w:r w:rsidR="00664355">
        <w:rPr>
          <w:b/>
        </w:rPr>
        <w:t xml:space="preserve"> </w:t>
      </w:r>
      <w:r w:rsidRPr="00664355">
        <w:rPr>
          <w:b/>
        </w:rPr>
        <w:t>a</w:t>
      </w:r>
      <w:r w:rsidR="00664355">
        <w:rPr>
          <w:b/>
        </w:rPr>
        <w:t xml:space="preserve"> </w:t>
      </w:r>
      <w:r w:rsidRPr="00664355">
        <w:rPr>
          <w:b/>
        </w:rPr>
        <w:t>s</w:t>
      </w:r>
      <w:r w:rsidR="00664355">
        <w:rPr>
          <w:b/>
        </w:rPr>
        <w:t> </w:t>
      </w:r>
      <w:r w:rsidRPr="00664355">
        <w:rPr>
          <w:b/>
        </w:rPr>
        <w:t>í</w:t>
      </w:r>
      <w:r w:rsidR="00664355">
        <w:rPr>
          <w:b/>
        </w:rPr>
        <w:t xml:space="preserve">    </w:t>
      </w:r>
      <w:r w:rsidRPr="00664355">
        <w:rPr>
          <w:b/>
        </w:rPr>
        <w:t xml:space="preserve"> se</w:t>
      </w:r>
      <w:proofErr w:type="gramEnd"/>
      <w:r w:rsidRPr="00664355">
        <w:rPr>
          <w:b/>
        </w:rPr>
        <w:t xml:space="preserve"> zá</w:t>
      </w:r>
      <w:r w:rsidR="00664355" w:rsidRPr="00664355">
        <w:rPr>
          <w:b/>
        </w:rPr>
        <w:t xml:space="preserve">měrem spolufinancování projektu </w:t>
      </w:r>
      <w:r w:rsidRPr="00664355">
        <w:rPr>
          <w:b/>
        </w:rPr>
        <w:t xml:space="preserve">na nákup dopravního </w:t>
      </w:r>
    </w:p>
    <w:p w:rsidR="00664355" w:rsidRPr="00664355" w:rsidRDefault="00936DC8" w:rsidP="00664355">
      <w:pPr>
        <w:ind w:left="708"/>
        <w:jc w:val="both"/>
        <w:rPr>
          <w:b/>
        </w:rPr>
      </w:pPr>
      <w:r w:rsidRPr="00664355">
        <w:rPr>
          <w:b/>
        </w:rPr>
        <w:t xml:space="preserve">automobilu </w:t>
      </w:r>
      <w:r w:rsidR="00D84028" w:rsidRPr="00664355">
        <w:rPr>
          <w:b/>
        </w:rPr>
        <w:t>pro JPO II obce Starý Jičín</w:t>
      </w:r>
      <w:r w:rsidR="00D84028">
        <w:t xml:space="preserve"> </w:t>
      </w:r>
      <w:r w:rsidR="00D84028" w:rsidRPr="00664355">
        <w:rPr>
          <w:b/>
        </w:rPr>
        <w:t>ve výši 15%</w:t>
      </w:r>
      <w:r w:rsidR="00D84028">
        <w:t xml:space="preserve"> </w:t>
      </w:r>
      <w:r w:rsidR="00D84028" w:rsidRPr="00664355">
        <w:rPr>
          <w:b/>
        </w:rPr>
        <w:t>předpokládané ceny automobilu</w:t>
      </w:r>
      <w:r w:rsidR="0033633E">
        <w:t xml:space="preserve">. </w:t>
      </w:r>
      <w:proofErr w:type="gramStart"/>
      <w:r w:rsidR="0033633E">
        <w:t xml:space="preserve">Předpokládaný </w:t>
      </w:r>
      <w:r w:rsidR="00D84028">
        <w:t xml:space="preserve"> podíl</w:t>
      </w:r>
      <w:proofErr w:type="gramEnd"/>
      <w:r w:rsidR="00D84028">
        <w:t xml:space="preserve"> obce</w:t>
      </w:r>
      <w:r w:rsidR="0033633E">
        <w:t xml:space="preserve"> činí</w:t>
      </w:r>
      <w:r w:rsidR="00D84028">
        <w:t xml:space="preserve"> cca 570 tis. Kč. </w:t>
      </w:r>
    </w:p>
    <w:p w:rsidR="00936DC8" w:rsidRDefault="00664355" w:rsidP="00664355">
      <w:pPr>
        <w:ind w:left="708"/>
        <w:jc w:val="both"/>
      </w:pPr>
      <w:r>
        <w:t xml:space="preserve">Jedná se o investiční záměr Moravskoslezského kraje na nákup </w:t>
      </w:r>
      <w:r w:rsidR="0033633E">
        <w:t>dopravních automobilů pro JPO II a J</w:t>
      </w:r>
      <w:r>
        <w:t>P</w:t>
      </w:r>
      <w:r w:rsidR="0033633E">
        <w:t>O</w:t>
      </w:r>
      <w:r>
        <w:t xml:space="preserve"> III obcí MSK z Regionálního operačního programu NUTS II, prioritní osa: 1 Regionální infrastruktura a dostupnost, oblast podpory 1.4 Infrastruktura integrovaného záchranného systému a krizového řízení. </w:t>
      </w:r>
    </w:p>
    <w:p w:rsidR="00936DC8" w:rsidRDefault="00936DC8" w:rsidP="00664355">
      <w:pPr>
        <w:jc w:val="both"/>
      </w:pPr>
    </w:p>
    <w:p w:rsidR="00936DC8" w:rsidRDefault="00936DC8" w:rsidP="00936DC8"/>
    <w:p w:rsidR="00936DC8" w:rsidRPr="0028259D" w:rsidRDefault="00936DC8" w:rsidP="00936DC8">
      <w:pPr>
        <w:widowControl/>
        <w:suppressAutoHyphens w:val="0"/>
        <w:rPr>
          <w:rFonts w:eastAsia="Times New Roman"/>
          <w:i/>
          <w:lang w:eastAsia="cs-CZ"/>
        </w:rPr>
      </w:pPr>
      <w:r w:rsidRPr="0028259D">
        <w:rPr>
          <w:rFonts w:eastAsia="Times New Roman"/>
          <w:i/>
          <w:lang w:eastAsia="cs-CZ"/>
        </w:rPr>
        <w:t>Zastupitelstvo obce pověřuje starostu obce podpisem schválených dok</w:t>
      </w:r>
      <w:r>
        <w:rPr>
          <w:rFonts w:eastAsia="Times New Roman"/>
          <w:i/>
          <w:lang w:eastAsia="cs-CZ"/>
        </w:rPr>
        <w:t>umentů, včetně podpisu příslušné smlouvy</w:t>
      </w:r>
      <w:r w:rsidRPr="0028259D">
        <w:rPr>
          <w:rFonts w:eastAsia="Times New Roman"/>
          <w:i/>
          <w:lang w:eastAsia="cs-CZ"/>
        </w:rPr>
        <w:t xml:space="preserve">. </w:t>
      </w:r>
    </w:p>
    <w:p w:rsidR="00936DC8" w:rsidRDefault="00936DC8" w:rsidP="00936DC8">
      <w:pPr>
        <w:widowControl/>
        <w:suppressAutoHyphens w:val="0"/>
        <w:rPr>
          <w:rFonts w:eastAsia="Times New Roman"/>
          <w:lang w:eastAsia="cs-CZ"/>
        </w:rPr>
      </w:pPr>
    </w:p>
    <w:p w:rsidR="00936DC8" w:rsidRPr="0028259D" w:rsidRDefault="00936DC8" w:rsidP="00936DC8">
      <w:pPr>
        <w:widowControl/>
        <w:suppressAutoHyphens w:val="0"/>
        <w:rPr>
          <w:rFonts w:eastAsia="Times New Roman"/>
          <w:lang w:eastAsia="cs-CZ"/>
        </w:rPr>
      </w:pPr>
    </w:p>
    <w:p w:rsidR="00936DC8" w:rsidRPr="0028259D" w:rsidRDefault="00936DC8" w:rsidP="00936DC8">
      <w:pPr>
        <w:widowControl/>
        <w:suppressAutoHyphens w:val="0"/>
        <w:rPr>
          <w:rFonts w:eastAsia="Times New Roman"/>
          <w:lang w:eastAsia="cs-CZ"/>
        </w:rPr>
      </w:pPr>
    </w:p>
    <w:p w:rsidR="00936DC8" w:rsidRPr="0028259D" w:rsidRDefault="00936DC8" w:rsidP="00936DC8">
      <w:pPr>
        <w:widowControl/>
        <w:suppressAutoHyphens w:val="0"/>
        <w:rPr>
          <w:rFonts w:eastAsia="Times New Roman"/>
          <w:lang w:eastAsia="cs-CZ"/>
        </w:rPr>
      </w:pPr>
      <w:r w:rsidRPr="0028259D">
        <w:rPr>
          <w:rFonts w:eastAsia="Times New Roman"/>
          <w:lang w:eastAsia="cs-CZ"/>
        </w:rPr>
        <w:tab/>
        <w:t xml:space="preserve">Ing. Miroslav Klimpar </w:t>
      </w:r>
      <w:r w:rsidRPr="0028259D">
        <w:rPr>
          <w:rFonts w:eastAsia="Times New Roman"/>
          <w:lang w:eastAsia="cs-CZ"/>
        </w:rPr>
        <w:tab/>
      </w:r>
      <w:r w:rsidRPr="0028259D">
        <w:rPr>
          <w:rFonts w:eastAsia="Times New Roman"/>
          <w:lang w:eastAsia="cs-CZ"/>
        </w:rPr>
        <w:tab/>
      </w:r>
      <w:r w:rsidRPr="0028259D">
        <w:rPr>
          <w:rFonts w:eastAsia="Times New Roman"/>
          <w:lang w:eastAsia="cs-CZ"/>
        </w:rPr>
        <w:tab/>
      </w:r>
      <w:r w:rsidRPr="0028259D">
        <w:rPr>
          <w:rFonts w:eastAsia="Times New Roman"/>
          <w:lang w:eastAsia="cs-CZ"/>
        </w:rPr>
        <w:tab/>
        <w:t xml:space="preserve">Ing. Rudolf Hrnčíř </w:t>
      </w:r>
    </w:p>
    <w:p w:rsidR="00936DC8" w:rsidRDefault="00936DC8" w:rsidP="00936DC8">
      <w:pPr>
        <w:widowControl/>
        <w:suppressAutoHyphens w:val="0"/>
        <w:rPr>
          <w:rFonts w:eastAsia="Times New Roman"/>
          <w:lang w:eastAsia="cs-CZ"/>
        </w:rPr>
      </w:pPr>
      <w:r w:rsidRPr="0028259D">
        <w:rPr>
          <w:rFonts w:eastAsia="Times New Roman"/>
          <w:lang w:eastAsia="cs-CZ"/>
        </w:rPr>
        <w:t xml:space="preserve"> </w:t>
      </w:r>
      <w:r w:rsidRPr="0028259D">
        <w:rPr>
          <w:rFonts w:eastAsia="Times New Roman"/>
          <w:lang w:eastAsia="cs-CZ"/>
        </w:rPr>
        <w:tab/>
        <w:t xml:space="preserve">   místostarosta obce </w:t>
      </w:r>
      <w:r w:rsidRPr="0028259D">
        <w:rPr>
          <w:rFonts w:eastAsia="Times New Roman"/>
          <w:lang w:eastAsia="cs-CZ"/>
        </w:rPr>
        <w:tab/>
      </w:r>
      <w:r w:rsidRPr="0028259D">
        <w:rPr>
          <w:rFonts w:eastAsia="Times New Roman"/>
          <w:lang w:eastAsia="cs-CZ"/>
        </w:rPr>
        <w:tab/>
      </w:r>
      <w:r w:rsidRPr="0028259D">
        <w:rPr>
          <w:rFonts w:eastAsia="Times New Roman"/>
          <w:lang w:eastAsia="cs-CZ"/>
        </w:rPr>
        <w:tab/>
      </w:r>
      <w:r w:rsidRPr="0028259D">
        <w:rPr>
          <w:rFonts w:eastAsia="Times New Roman"/>
          <w:lang w:eastAsia="cs-CZ"/>
        </w:rPr>
        <w:tab/>
      </w:r>
      <w:r w:rsidRPr="0028259D">
        <w:rPr>
          <w:rFonts w:eastAsia="Times New Roman"/>
          <w:lang w:eastAsia="cs-CZ"/>
        </w:rPr>
        <w:tab/>
        <w:t xml:space="preserve">   starosta obce </w:t>
      </w:r>
    </w:p>
    <w:p w:rsidR="004C5D96" w:rsidRDefault="004C5D96" w:rsidP="00936DC8">
      <w:pPr>
        <w:widowControl/>
        <w:suppressAutoHyphens w:val="0"/>
        <w:rPr>
          <w:rFonts w:eastAsia="Times New Roman"/>
          <w:lang w:eastAsia="cs-CZ"/>
        </w:rPr>
      </w:pPr>
    </w:p>
    <w:p w:rsidR="004C5D96" w:rsidRPr="004C5D96" w:rsidRDefault="004C5D96" w:rsidP="004C5D96">
      <w:pPr>
        <w:widowControl/>
        <w:suppressAutoHyphens w:val="0"/>
        <w:rPr>
          <w:rFonts w:eastAsia="Times New Roman"/>
          <w:lang w:eastAsia="cs-CZ"/>
        </w:rPr>
      </w:pPr>
    </w:p>
    <w:p w:rsidR="004C5D96" w:rsidRPr="004C5D96" w:rsidRDefault="004C5D96" w:rsidP="004C5D96">
      <w:pPr>
        <w:widowControl/>
        <w:suppressAutoHyphens w:val="0"/>
        <w:rPr>
          <w:rFonts w:eastAsia="Times New Roman"/>
          <w:lang w:eastAsia="cs-CZ"/>
        </w:rPr>
      </w:pPr>
    </w:p>
    <w:p w:rsidR="004C5D96" w:rsidRPr="004C5D96" w:rsidRDefault="004C5D96" w:rsidP="004C5D9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i/>
          <w:iCs/>
          <w:szCs w:val="20"/>
          <w:lang w:eastAsia="cs-CZ"/>
        </w:rPr>
      </w:pPr>
    </w:p>
    <w:p w:rsidR="004C5D96" w:rsidRPr="004C5D96" w:rsidRDefault="004C5D96" w:rsidP="004C5D9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i/>
          <w:iCs/>
          <w:szCs w:val="20"/>
          <w:lang w:eastAsia="cs-CZ"/>
        </w:rPr>
      </w:pPr>
      <w:r w:rsidRPr="004C5D96">
        <w:rPr>
          <w:rFonts w:eastAsia="Times New Roman"/>
          <w:i/>
          <w:iCs/>
          <w:szCs w:val="20"/>
          <w:lang w:eastAsia="cs-CZ"/>
        </w:rPr>
        <w:t>Evidenční číslo písemnosti:</w:t>
      </w:r>
      <w:r>
        <w:rPr>
          <w:rFonts w:eastAsia="Times New Roman"/>
          <w:i/>
          <w:iCs/>
          <w:szCs w:val="20"/>
          <w:lang w:eastAsia="cs-CZ"/>
        </w:rPr>
        <w:t xml:space="preserve">  </w:t>
      </w:r>
    </w:p>
    <w:p w:rsidR="004C5D96" w:rsidRPr="004C5D96" w:rsidRDefault="004C5D96" w:rsidP="004C5D9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  <w:lang w:eastAsia="cs-CZ"/>
        </w:rPr>
      </w:pPr>
    </w:p>
    <w:p w:rsidR="004C5D96" w:rsidRPr="004C5D96" w:rsidRDefault="004C5D96" w:rsidP="004C5D9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  <w:lang w:eastAsia="cs-CZ"/>
        </w:rPr>
      </w:pPr>
      <w:r w:rsidRPr="004C5D96">
        <w:rPr>
          <w:rFonts w:eastAsia="Times New Roman"/>
          <w:szCs w:val="20"/>
          <w:lang w:eastAsia="cs-CZ"/>
        </w:rPr>
        <w:t xml:space="preserve">Vyvěšeno na úřední desce dne: </w:t>
      </w:r>
      <w:r>
        <w:rPr>
          <w:rFonts w:eastAsia="Times New Roman"/>
          <w:szCs w:val="20"/>
          <w:lang w:eastAsia="cs-CZ"/>
        </w:rPr>
        <w:tab/>
      </w:r>
      <w:r>
        <w:rPr>
          <w:rFonts w:eastAsia="Times New Roman"/>
          <w:szCs w:val="20"/>
          <w:lang w:eastAsia="cs-CZ"/>
        </w:rPr>
        <w:tab/>
      </w:r>
      <w:r w:rsidRPr="004C5D96">
        <w:rPr>
          <w:rFonts w:eastAsia="Times New Roman"/>
          <w:szCs w:val="20"/>
          <w:lang w:eastAsia="cs-CZ"/>
        </w:rPr>
        <w:t xml:space="preserve">   </w:t>
      </w:r>
      <w:r>
        <w:rPr>
          <w:rFonts w:eastAsia="Times New Roman"/>
          <w:szCs w:val="20"/>
          <w:lang w:eastAsia="cs-CZ"/>
        </w:rPr>
        <w:tab/>
      </w:r>
      <w:r>
        <w:rPr>
          <w:rFonts w:eastAsia="Times New Roman"/>
          <w:szCs w:val="20"/>
          <w:lang w:eastAsia="cs-CZ"/>
        </w:rPr>
        <w:tab/>
      </w:r>
      <w:r w:rsidRPr="004C5D96">
        <w:rPr>
          <w:rFonts w:eastAsia="Times New Roman"/>
          <w:szCs w:val="20"/>
          <w:lang w:eastAsia="cs-CZ"/>
        </w:rPr>
        <w:t xml:space="preserve">Sňato dne: </w:t>
      </w:r>
    </w:p>
    <w:p w:rsidR="004C5D96" w:rsidRPr="004C5D96" w:rsidRDefault="004C5D96" w:rsidP="00A2390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eastAsia="Times New Roman"/>
          <w:lang w:eastAsia="cs-CZ"/>
        </w:rPr>
      </w:pPr>
      <w:r w:rsidRPr="004C5D96">
        <w:rPr>
          <w:rFonts w:eastAsia="Times New Roman"/>
          <w:lang w:eastAsia="cs-CZ"/>
        </w:rPr>
        <w:t xml:space="preserve">Vyvěšeno na </w:t>
      </w:r>
      <w:proofErr w:type="spellStart"/>
      <w:r w:rsidRPr="004C5D96">
        <w:rPr>
          <w:rFonts w:eastAsia="Times New Roman"/>
          <w:lang w:eastAsia="cs-CZ"/>
        </w:rPr>
        <w:t>el.desce</w:t>
      </w:r>
      <w:proofErr w:type="spellEnd"/>
      <w:r w:rsidRPr="004C5D96">
        <w:rPr>
          <w:rFonts w:eastAsia="Times New Roman"/>
          <w:lang w:eastAsia="cs-CZ"/>
        </w:rPr>
        <w:t xml:space="preserve"> </w:t>
      </w:r>
      <w:proofErr w:type="gramStart"/>
      <w:r w:rsidRPr="004C5D96">
        <w:rPr>
          <w:rFonts w:eastAsia="Times New Roman"/>
          <w:lang w:eastAsia="cs-CZ"/>
        </w:rPr>
        <w:t>dne :</w:t>
      </w:r>
      <w:proofErr w:type="gramEnd"/>
      <w:r w:rsidRPr="004C5D96">
        <w:rPr>
          <w:rFonts w:eastAsia="Times New Roman"/>
          <w:lang w:eastAsia="cs-CZ"/>
        </w:rPr>
        <w:t xml:space="preserve">        </w:t>
      </w:r>
      <w:r w:rsidRPr="004C5D96">
        <w:rPr>
          <w:rFonts w:eastAsia="Times New Roman"/>
          <w:lang w:eastAsia="cs-CZ"/>
        </w:rPr>
        <w:tab/>
      </w:r>
      <w:r w:rsidRPr="004C5D96">
        <w:rPr>
          <w:rFonts w:eastAsia="Times New Roman"/>
          <w:lang w:eastAsia="cs-CZ"/>
        </w:rPr>
        <w:tab/>
      </w:r>
      <w:r w:rsidRPr="004C5D96">
        <w:rPr>
          <w:rFonts w:eastAsia="Times New Roman"/>
          <w:lang w:eastAsia="cs-CZ"/>
        </w:rPr>
        <w:tab/>
      </w:r>
      <w:r w:rsidRPr="004C5D96">
        <w:rPr>
          <w:rFonts w:eastAsia="Times New Roman"/>
          <w:lang w:eastAsia="cs-CZ"/>
        </w:rPr>
        <w:tab/>
      </w:r>
      <w:r w:rsidRPr="004C5D96">
        <w:rPr>
          <w:rFonts w:eastAsia="Times New Roman"/>
          <w:lang w:eastAsia="cs-CZ"/>
        </w:rPr>
        <w:tab/>
        <w:t xml:space="preserve"> </w:t>
      </w:r>
    </w:p>
    <w:p w:rsidR="004C5D96" w:rsidRPr="004C5D96" w:rsidRDefault="004C5D96" w:rsidP="004C5D9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i/>
          <w:sz w:val="20"/>
          <w:szCs w:val="20"/>
          <w:lang w:eastAsia="cs-CZ"/>
        </w:rPr>
      </w:pPr>
      <w:r w:rsidRPr="004C5D96">
        <w:rPr>
          <w:rFonts w:eastAsia="Times New Roman"/>
          <w:sz w:val="20"/>
          <w:szCs w:val="20"/>
          <w:lang w:eastAsia="cs-CZ"/>
        </w:rPr>
        <w:t xml:space="preserve">                                                                                       </w:t>
      </w:r>
      <w:r w:rsidR="00A23908">
        <w:rPr>
          <w:rFonts w:eastAsia="Times New Roman"/>
          <w:sz w:val="20"/>
          <w:szCs w:val="20"/>
          <w:lang w:eastAsia="cs-CZ"/>
        </w:rPr>
        <w:t xml:space="preserve">                  </w:t>
      </w:r>
      <w:r w:rsidRPr="004C5D96">
        <w:rPr>
          <w:rFonts w:eastAsia="Times New Roman"/>
          <w:i/>
          <w:szCs w:val="20"/>
          <w:lang w:eastAsia="cs-CZ"/>
        </w:rPr>
        <w:t xml:space="preserve">Za správnost: Radka Dubcová </w:t>
      </w:r>
    </w:p>
    <w:p w:rsidR="004C5D96" w:rsidRPr="004C5D96" w:rsidRDefault="004C5D96" w:rsidP="004C5D9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eastAsia="Times New Roman"/>
          <w:lang w:eastAsia="cs-CZ"/>
        </w:rPr>
      </w:pPr>
    </w:p>
    <w:p w:rsidR="004C5D96" w:rsidRPr="004C5D96" w:rsidRDefault="004C5D96" w:rsidP="004C5D96">
      <w:pPr>
        <w:widowControl/>
        <w:suppressAutoHyphens w:val="0"/>
        <w:rPr>
          <w:rFonts w:eastAsia="Times New Roman"/>
          <w:lang w:eastAsia="cs-CZ"/>
        </w:rPr>
      </w:pPr>
    </w:p>
    <w:p w:rsidR="004C5D96" w:rsidRPr="004C5D96" w:rsidRDefault="004C5D96" w:rsidP="004C5D96">
      <w:pPr>
        <w:widowControl/>
        <w:suppressAutoHyphens w:val="0"/>
        <w:rPr>
          <w:rFonts w:eastAsia="Times New Roman"/>
          <w:lang w:eastAsia="cs-CZ"/>
        </w:rPr>
      </w:pPr>
    </w:p>
    <w:p w:rsidR="004C5D96" w:rsidRPr="004C5D96" w:rsidRDefault="004C5D96" w:rsidP="004C5D96">
      <w:pPr>
        <w:widowControl/>
        <w:suppressAutoHyphens w:val="0"/>
        <w:rPr>
          <w:rFonts w:eastAsia="Times New Roman"/>
          <w:lang w:eastAsia="cs-CZ"/>
        </w:rPr>
      </w:pPr>
    </w:p>
    <w:p w:rsidR="0001425D" w:rsidRDefault="0001425D"/>
    <w:sectPr w:rsidR="00014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F1"/>
    <w:rsid w:val="0001425D"/>
    <w:rsid w:val="0033633E"/>
    <w:rsid w:val="004C5D96"/>
    <w:rsid w:val="004D37F8"/>
    <w:rsid w:val="00552EB7"/>
    <w:rsid w:val="00664355"/>
    <w:rsid w:val="00936DC8"/>
    <w:rsid w:val="00A23908"/>
    <w:rsid w:val="00BD5B73"/>
    <w:rsid w:val="00D84028"/>
    <w:rsid w:val="00EB265D"/>
    <w:rsid w:val="00EC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6DC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6DC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Dubcová</dc:creator>
  <cp:lastModifiedBy>Radka Dubcová</cp:lastModifiedBy>
  <cp:revision>4</cp:revision>
  <cp:lastPrinted>2015-04-09T06:10:00Z</cp:lastPrinted>
  <dcterms:created xsi:type="dcterms:W3CDTF">2015-04-08T09:16:00Z</dcterms:created>
  <dcterms:modified xsi:type="dcterms:W3CDTF">2015-04-09T09:16:00Z</dcterms:modified>
</cp:coreProperties>
</file>